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C8" w:rsidRPr="00B72DEC" w:rsidRDefault="00FD51C8" w:rsidP="00FD51C8">
      <w:pPr>
        <w:spacing w:line="255" w:lineRule="atLeast"/>
        <w:jc w:val="center"/>
        <w:rPr>
          <w:color w:val="1E1E1E"/>
        </w:rPr>
      </w:pPr>
      <w:r w:rsidRPr="00B72DEC">
        <w:rPr>
          <w:color w:val="1E1E1E"/>
        </w:rPr>
        <w:t xml:space="preserve">Сведения </w:t>
      </w:r>
    </w:p>
    <w:p w:rsidR="00FD51C8" w:rsidRPr="00B72DEC" w:rsidRDefault="00FD51C8" w:rsidP="00FD51C8">
      <w:pPr>
        <w:spacing w:line="255" w:lineRule="atLeast"/>
        <w:jc w:val="center"/>
        <w:rPr>
          <w:color w:val="1E1E1E"/>
        </w:rPr>
      </w:pPr>
      <w:r w:rsidRPr="00B72DEC">
        <w:rPr>
          <w:color w:val="1E1E1E"/>
        </w:rPr>
        <w:t>о доходах, об имуществе и обязательствах имущественного характера</w:t>
      </w:r>
    </w:p>
    <w:p w:rsidR="00FD51C8" w:rsidRPr="00B72DEC" w:rsidRDefault="00FD51C8" w:rsidP="00FD51C8">
      <w:pPr>
        <w:spacing w:line="255" w:lineRule="atLeast"/>
        <w:jc w:val="center"/>
        <w:rPr>
          <w:color w:val="1E1E1E"/>
        </w:rPr>
      </w:pPr>
      <w:r w:rsidRPr="00B72DEC">
        <w:rPr>
          <w:color w:val="1E1E1E"/>
        </w:rPr>
        <w:t>___</w:t>
      </w:r>
      <w:r w:rsidRPr="004C00E4">
        <w:rPr>
          <w:color w:val="1E1E1E"/>
          <w:u w:val="single"/>
        </w:rPr>
        <w:t>директора МБОУ «Большерагозинскаяоош»_____</w:t>
      </w:r>
      <w:r w:rsidRPr="00B72DEC">
        <w:rPr>
          <w:color w:val="1E1E1E"/>
        </w:rPr>
        <w:t xml:space="preserve"> (полное наименование должности) и членов его семьи за период с 01 </w:t>
      </w:r>
      <w:r>
        <w:rPr>
          <w:color w:val="1E1E1E"/>
        </w:rPr>
        <w:t>января по 31 декабря __</w:t>
      </w:r>
      <w:r w:rsidRPr="00260A70">
        <w:rPr>
          <w:color w:val="1E1E1E"/>
          <w:u w:val="single"/>
        </w:rPr>
        <w:t>20</w:t>
      </w:r>
      <w:r w:rsidR="006D7289">
        <w:rPr>
          <w:color w:val="1E1E1E"/>
          <w:u w:val="single"/>
        </w:rPr>
        <w:t>19</w:t>
      </w:r>
      <w:r>
        <w:rPr>
          <w:color w:val="1E1E1E"/>
        </w:rPr>
        <w:t>___ года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575"/>
        <w:gridCol w:w="1639"/>
        <w:gridCol w:w="1102"/>
        <w:gridCol w:w="1598"/>
        <w:gridCol w:w="1613"/>
        <w:gridCol w:w="1639"/>
        <w:gridCol w:w="1102"/>
        <w:gridCol w:w="1598"/>
        <w:gridCol w:w="1598"/>
      </w:tblGrid>
      <w:tr w:rsidR="00FD51C8" w:rsidRPr="00FE0905" w:rsidTr="008F69AF">
        <w:tc>
          <w:tcPr>
            <w:tcW w:w="1562" w:type="dxa"/>
            <w:vMerge w:val="restart"/>
          </w:tcPr>
          <w:p w:rsidR="00FD51C8" w:rsidRPr="00FE0905" w:rsidRDefault="00FD51C8" w:rsidP="008F69AF">
            <w:pPr>
              <w:spacing w:line="255" w:lineRule="atLeast"/>
              <w:jc w:val="center"/>
              <w:rPr>
                <w:color w:val="1E1E1E"/>
              </w:rPr>
            </w:pPr>
            <w:r w:rsidRPr="00FE0905">
              <w:rPr>
                <w:color w:val="1E1E1E"/>
              </w:rPr>
              <w:t>Фамилия, имя, отчество</w:t>
            </w:r>
            <w:r>
              <w:rPr>
                <w:color w:val="1E1E1E"/>
              </w:rPr>
              <w:t>, должность</w:t>
            </w:r>
          </w:p>
        </w:tc>
        <w:tc>
          <w:tcPr>
            <w:tcW w:w="1575" w:type="dxa"/>
            <w:vMerge w:val="restart"/>
          </w:tcPr>
          <w:p w:rsidR="00FD51C8" w:rsidRPr="00FE0905" w:rsidRDefault="00FD51C8" w:rsidP="008F69AF">
            <w:pPr>
              <w:spacing w:line="255" w:lineRule="atLeast"/>
              <w:jc w:val="center"/>
              <w:rPr>
                <w:color w:val="1E1E1E"/>
              </w:rPr>
            </w:pPr>
            <w:r w:rsidRPr="00FE0905">
              <w:rPr>
                <w:color w:val="1E1E1E"/>
              </w:rPr>
              <w:t>Декларированный годовой доход за отчетный год (руб.)</w:t>
            </w:r>
          </w:p>
        </w:tc>
        <w:tc>
          <w:tcPr>
            <w:tcW w:w="5952" w:type="dxa"/>
            <w:gridSpan w:val="4"/>
          </w:tcPr>
          <w:p w:rsidR="00FD51C8" w:rsidRPr="00FE0905" w:rsidRDefault="00FD51C8" w:rsidP="008631D0">
            <w:pPr>
              <w:spacing w:line="255" w:lineRule="atLeast"/>
              <w:jc w:val="center"/>
              <w:rPr>
                <w:color w:val="1E1E1E"/>
              </w:rPr>
            </w:pPr>
            <w:r w:rsidRPr="00FE0905">
              <w:rPr>
                <w:color w:val="1E1E1E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9" w:type="dxa"/>
            <w:gridSpan w:val="3"/>
          </w:tcPr>
          <w:p w:rsidR="00FD51C8" w:rsidRPr="00FE0905" w:rsidRDefault="00FD51C8" w:rsidP="008F69AF">
            <w:pPr>
              <w:spacing w:line="255" w:lineRule="atLeast"/>
              <w:jc w:val="center"/>
              <w:rPr>
                <w:color w:val="1E1E1E"/>
              </w:rPr>
            </w:pPr>
            <w:r w:rsidRPr="00FE0905">
              <w:rPr>
                <w:color w:val="1E1E1E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98" w:type="dxa"/>
            <w:vMerge w:val="restart"/>
          </w:tcPr>
          <w:p w:rsidR="00FD51C8" w:rsidRPr="00FE0905" w:rsidRDefault="00FD51C8" w:rsidP="008F69AF">
            <w:pPr>
              <w:spacing w:line="255" w:lineRule="atLeast"/>
              <w:jc w:val="center"/>
              <w:rPr>
                <w:color w:val="1E1E1E"/>
              </w:rPr>
            </w:pPr>
            <w:r w:rsidRPr="00DB6C7B">
              <w:t>Сведения об источниках получения средств, за счет которых совершена сделка</w:t>
            </w:r>
            <w:r w:rsidRPr="00DB6C7B">
              <w:rPr>
                <w:color w:val="0000FF"/>
                <w:u w:val="single"/>
              </w:rPr>
              <w:t>*</w:t>
            </w:r>
            <w:r w:rsidRPr="00DB6C7B">
              <w:t>(вид приобретенного имущества, источники)</w:t>
            </w:r>
          </w:p>
        </w:tc>
      </w:tr>
      <w:tr w:rsidR="00FD51C8" w:rsidRPr="00FE0905" w:rsidTr="008F69AF">
        <w:tc>
          <w:tcPr>
            <w:tcW w:w="1562" w:type="dxa"/>
            <w:vMerge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1575" w:type="dxa"/>
            <w:vMerge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1639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Вид объектов недвижимости</w:t>
            </w:r>
          </w:p>
        </w:tc>
        <w:tc>
          <w:tcPr>
            <w:tcW w:w="1102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Площадь (кв.м.)</w:t>
            </w:r>
          </w:p>
        </w:tc>
        <w:tc>
          <w:tcPr>
            <w:tcW w:w="1598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Страна расположения (без указания адреса)</w:t>
            </w:r>
          </w:p>
        </w:tc>
        <w:tc>
          <w:tcPr>
            <w:tcW w:w="1613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Транспортные средства (вид, марка)</w:t>
            </w:r>
          </w:p>
        </w:tc>
        <w:tc>
          <w:tcPr>
            <w:tcW w:w="1639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Вид объектов недвижимости</w:t>
            </w:r>
          </w:p>
        </w:tc>
        <w:tc>
          <w:tcPr>
            <w:tcW w:w="1102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Площадь (кв.м.)</w:t>
            </w:r>
          </w:p>
        </w:tc>
        <w:tc>
          <w:tcPr>
            <w:tcW w:w="1598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 xml:space="preserve">Страна расположения  </w:t>
            </w:r>
          </w:p>
        </w:tc>
        <w:tc>
          <w:tcPr>
            <w:tcW w:w="1598" w:type="dxa"/>
            <w:vMerge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</w:tc>
      </w:tr>
      <w:tr w:rsidR="00FD51C8" w:rsidRPr="00FE0905" w:rsidTr="00F56EF5">
        <w:trPr>
          <w:trHeight w:val="1925"/>
        </w:trPr>
        <w:tc>
          <w:tcPr>
            <w:tcW w:w="1562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Михайлова Светлана Николаевна</w:t>
            </w:r>
          </w:p>
        </w:tc>
        <w:tc>
          <w:tcPr>
            <w:tcW w:w="1575" w:type="dxa"/>
          </w:tcPr>
          <w:p w:rsidR="00FD51C8" w:rsidRPr="008631D0" w:rsidRDefault="002B37FE" w:rsidP="006D7289">
            <w:r>
              <w:t>4</w:t>
            </w:r>
            <w:r w:rsidR="006D7289">
              <w:t>27283,31</w:t>
            </w:r>
          </w:p>
        </w:tc>
        <w:tc>
          <w:tcPr>
            <w:tcW w:w="1639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Жилой дом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Земельный участок</w:t>
            </w:r>
          </w:p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Земельный участок</w:t>
            </w:r>
          </w:p>
        </w:tc>
        <w:tc>
          <w:tcPr>
            <w:tcW w:w="1102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6</w:t>
            </w:r>
            <w:r w:rsidR="002B37FE">
              <w:rPr>
                <w:color w:val="1E1E1E"/>
              </w:rPr>
              <w:t>4,7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5</w:t>
            </w:r>
            <w:r w:rsidR="002B37FE">
              <w:rPr>
                <w:color w:val="1E1E1E"/>
              </w:rPr>
              <w:t>0</w:t>
            </w:r>
            <w:r>
              <w:rPr>
                <w:color w:val="1E1E1E"/>
              </w:rPr>
              <w:t>00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90000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1598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Россия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Россия</w:t>
            </w:r>
          </w:p>
          <w:p w:rsidR="00FD51C8" w:rsidRDefault="00FD51C8" w:rsidP="008F69AF"/>
          <w:p w:rsidR="00FD51C8" w:rsidRPr="00833277" w:rsidRDefault="00FD51C8" w:rsidP="008F69AF">
            <w:r>
              <w:t>Россия</w:t>
            </w:r>
          </w:p>
        </w:tc>
        <w:tc>
          <w:tcPr>
            <w:tcW w:w="1613" w:type="dxa"/>
          </w:tcPr>
          <w:p w:rsidR="00FD51C8" w:rsidRPr="008631D0" w:rsidRDefault="00FD51C8" w:rsidP="008631D0"/>
        </w:tc>
        <w:tc>
          <w:tcPr>
            <w:tcW w:w="1639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нет</w:t>
            </w:r>
          </w:p>
          <w:p w:rsidR="00FD51C8" w:rsidRPr="00833277" w:rsidRDefault="00FD51C8" w:rsidP="008F69AF"/>
          <w:p w:rsidR="00FD51C8" w:rsidRDefault="00FD51C8" w:rsidP="008F69AF"/>
          <w:p w:rsidR="00FD51C8" w:rsidRDefault="00FD51C8" w:rsidP="008F69AF">
            <w:r>
              <w:t>нет</w:t>
            </w:r>
          </w:p>
          <w:p w:rsidR="00FD51C8" w:rsidRPr="00833277" w:rsidRDefault="00FD51C8" w:rsidP="008F69AF"/>
          <w:p w:rsidR="00FD51C8" w:rsidRPr="00833277" w:rsidRDefault="00FD51C8" w:rsidP="008F69AF">
            <w:r>
              <w:t>нет</w:t>
            </w:r>
          </w:p>
        </w:tc>
        <w:tc>
          <w:tcPr>
            <w:tcW w:w="1102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нет</w:t>
            </w:r>
          </w:p>
          <w:p w:rsidR="00FD51C8" w:rsidRPr="00833277" w:rsidRDefault="00FD51C8" w:rsidP="008F69AF"/>
          <w:p w:rsidR="00FD51C8" w:rsidRDefault="00FD51C8" w:rsidP="008F69AF"/>
          <w:p w:rsidR="00FD51C8" w:rsidRDefault="00FD51C8" w:rsidP="008F69AF">
            <w:r>
              <w:t>нет</w:t>
            </w:r>
          </w:p>
          <w:p w:rsidR="00FD51C8" w:rsidRDefault="00FD51C8" w:rsidP="008F69AF"/>
          <w:p w:rsidR="00FD51C8" w:rsidRPr="00833277" w:rsidRDefault="00FD51C8" w:rsidP="008F69AF">
            <w:r>
              <w:t>нет</w:t>
            </w:r>
          </w:p>
        </w:tc>
        <w:tc>
          <w:tcPr>
            <w:tcW w:w="1598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-</w:t>
            </w:r>
          </w:p>
          <w:p w:rsidR="00FD51C8" w:rsidRPr="00833277" w:rsidRDefault="00FD51C8" w:rsidP="008F69AF"/>
          <w:p w:rsidR="00FD51C8" w:rsidRDefault="00FD51C8" w:rsidP="008F69AF"/>
          <w:p w:rsidR="00FD51C8" w:rsidRDefault="00FD51C8" w:rsidP="008F69AF">
            <w:r>
              <w:t>-</w:t>
            </w:r>
          </w:p>
          <w:p w:rsidR="00FD51C8" w:rsidRDefault="00FD51C8" w:rsidP="008F69AF"/>
          <w:p w:rsidR="00FD51C8" w:rsidRPr="00833277" w:rsidRDefault="00FD51C8" w:rsidP="008F69AF">
            <w:r>
              <w:t>-</w:t>
            </w:r>
          </w:p>
        </w:tc>
        <w:tc>
          <w:tcPr>
            <w:tcW w:w="1598" w:type="dxa"/>
          </w:tcPr>
          <w:p w:rsidR="00FD51C8" w:rsidRPr="008631D0" w:rsidRDefault="00FD51C8" w:rsidP="008631D0"/>
        </w:tc>
      </w:tr>
      <w:tr w:rsidR="00FD51C8" w:rsidRPr="00FE0905" w:rsidTr="008F69AF">
        <w:tc>
          <w:tcPr>
            <w:tcW w:w="1562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 xml:space="preserve">Супруг </w:t>
            </w:r>
          </w:p>
        </w:tc>
        <w:tc>
          <w:tcPr>
            <w:tcW w:w="1575" w:type="dxa"/>
          </w:tcPr>
          <w:p w:rsidR="00FD51C8" w:rsidRPr="00FE0905" w:rsidRDefault="00F709E1" w:rsidP="00F709E1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16481</w:t>
            </w:r>
            <w:r w:rsidR="004C0278">
              <w:rPr>
                <w:color w:val="1E1E1E"/>
              </w:rPr>
              <w:t>,57</w:t>
            </w:r>
          </w:p>
        </w:tc>
        <w:tc>
          <w:tcPr>
            <w:tcW w:w="1639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Земельный участок</w:t>
            </w:r>
          </w:p>
        </w:tc>
        <w:tc>
          <w:tcPr>
            <w:tcW w:w="1102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90000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1598" w:type="dxa"/>
          </w:tcPr>
          <w:p w:rsidR="00FD51C8" w:rsidRPr="00833277" w:rsidRDefault="00FD51C8" w:rsidP="008F69AF">
            <w:r>
              <w:t>Россия</w:t>
            </w:r>
          </w:p>
        </w:tc>
        <w:tc>
          <w:tcPr>
            <w:tcW w:w="1613" w:type="dxa"/>
          </w:tcPr>
          <w:p w:rsidR="008631D0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Легковой автомобиль «Вольво»</w:t>
            </w:r>
          </w:p>
          <w:p w:rsidR="00FD51C8" w:rsidRDefault="008631D0" w:rsidP="008631D0">
            <w:r w:rsidRPr="008631D0">
              <w:t>Легковой автомобиль «КИА РИО »</w:t>
            </w:r>
          </w:p>
          <w:p w:rsidR="00F56EF5" w:rsidRDefault="00F56EF5" w:rsidP="008631D0">
            <w:r>
              <w:t>Легковой автомобиль</w:t>
            </w:r>
          </w:p>
          <w:p w:rsidR="002B4A7A" w:rsidRPr="008631D0" w:rsidRDefault="002B4A7A" w:rsidP="008631D0">
            <w:r>
              <w:t>ВАЗ 21213</w:t>
            </w:r>
          </w:p>
        </w:tc>
        <w:tc>
          <w:tcPr>
            <w:tcW w:w="1639" w:type="dxa"/>
          </w:tcPr>
          <w:p w:rsidR="00271D1C" w:rsidRDefault="00271D1C" w:rsidP="0027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D51C8" w:rsidRPr="00833277" w:rsidRDefault="00FD51C8" w:rsidP="008F69AF"/>
        </w:tc>
        <w:tc>
          <w:tcPr>
            <w:tcW w:w="1102" w:type="dxa"/>
          </w:tcPr>
          <w:p w:rsidR="00FD51C8" w:rsidRPr="00271D1C" w:rsidRDefault="00271D1C" w:rsidP="00271D1C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64,7</w:t>
            </w:r>
          </w:p>
          <w:p w:rsidR="00FD51C8" w:rsidRDefault="00FD51C8" w:rsidP="008F69AF"/>
          <w:p w:rsidR="00FD51C8" w:rsidRPr="00833277" w:rsidRDefault="00FD51C8" w:rsidP="008F69AF"/>
        </w:tc>
        <w:tc>
          <w:tcPr>
            <w:tcW w:w="1598" w:type="dxa"/>
          </w:tcPr>
          <w:p w:rsidR="00FD51C8" w:rsidRPr="00833277" w:rsidRDefault="00271D1C" w:rsidP="00271D1C">
            <w:r>
              <w:t>Россия</w:t>
            </w:r>
          </w:p>
        </w:tc>
        <w:tc>
          <w:tcPr>
            <w:tcW w:w="1598" w:type="dxa"/>
          </w:tcPr>
          <w:p w:rsidR="00FD51C8" w:rsidRPr="00833277" w:rsidRDefault="008631D0" w:rsidP="008631D0">
            <w:r w:rsidRPr="008631D0">
              <w:t xml:space="preserve"> </w:t>
            </w:r>
            <w:bookmarkStart w:id="0" w:name="_GoBack"/>
            <w:bookmarkEnd w:id="0"/>
          </w:p>
        </w:tc>
      </w:tr>
    </w:tbl>
    <w:p w:rsidR="00AE64F5" w:rsidRDefault="00AE64F5" w:rsidP="002B4A7A"/>
    <w:sectPr w:rsidR="00AE64F5" w:rsidSect="004C0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1C8"/>
    <w:rsid w:val="000C70D4"/>
    <w:rsid w:val="00107BBA"/>
    <w:rsid w:val="001B216C"/>
    <w:rsid w:val="00271D1C"/>
    <w:rsid w:val="002B37FE"/>
    <w:rsid w:val="002B4A7A"/>
    <w:rsid w:val="004C0278"/>
    <w:rsid w:val="004E52F2"/>
    <w:rsid w:val="006D7289"/>
    <w:rsid w:val="008631D0"/>
    <w:rsid w:val="009A48E1"/>
    <w:rsid w:val="00A1011F"/>
    <w:rsid w:val="00AE64F5"/>
    <w:rsid w:val="00F56EF5"/>
    <w:rsid w:val="00F709E1"/>
    <w:rsid w:val="00FD51C8"/>
    <w:rsid w:val="00FE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</cp:lastModifiedBy>
  <cp:revision>15</cp:revision>
  <dcterms:created xsi:type="dcterms:W3CDTF">2016-05-04T12:20:00Z</dcterms:created>
  <dcterms:modified xsi:type="dcterms:W3CDTF">2020-03-31T10:23:00Z</dcterms:modified>
</cp:coreProperties>
</file>